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4D7451" w:rsidRDefault="004D7451">
      <w:pPr>
        <w:jc w:val="center"/>
        <w:rPr>
          <w:rFonts w:ascii="Times New Roman" w:eastAsia="Times New Roman" w:hAnsi="Times New Roman" w:cs="Times New Roman"/>
          <w:sz w:val="36"/>
          <w:szCs w:val="36"/>
        </w:rPr>
      </w:pPr>
    </w:p>
    <w:p w14:paraId="00000002" w14:textId="77777777" w:rsidR="004D7451" w:rsidRDefault="004D7451">
      <w:pPr>
        <w:jc w:val="center"/>
        <w:rPr>
          <w:rFonts w:ascii="Times New Roman" w:eastAsia="Times New Roman" w:hAnsi="Times New Roman" w:cs="Times New Roman"/>
          <w:sz w:val="36"/>
          <w:szCs w:val="36"/>
        </w:rPr>
      </w:pPr>
    </w:p>
    <w:p w14:paraId="00000003" w14:textId="77777777" w:rsidR="004D7451" w:rsidRDefault="004D7451">
      <w:pPr>
        <w:jc w:val="center"/>
        <w:rPr>
          <w:rFonts w:ascii="Times New Roman" w:eastAsia="Times New Roman" w:hAnsi="Times New Roman" w:cs="Times New Roman"/>
          <w:sz w:val="36"/>
          <w:szCs w:val="36"/>
        </w:rPr>
      </w:pPr>
    </w:p>
    <w:p w14:paraId="00000004" w14:textId="77777777" w:rsidR="004D7451" w:rsidRDefault="00DE2609">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Negotiating Salary</w:t>
      </w:r>
    </w:p>
    <w:p w14:paraId="00000005" w14:textId="77777777" w:rsidR="004D7451" w:rsidRDefault="004D7451">
      <w:pPr>
        <w:jc w:val="center"/>
        <w:rPr>
          <w:rFonts w:ascii="Times New Roman" w:eastAsia="Times New Roman" w:hAnsi="Times New Roman" w:cs="Times New Roman"/>
          <w:sz w:val="36"/>
          <w:szCs w:val="36"/>
        </w:rPr>
      </w:pPr>
    </w:p>
    <w:p w14:paraId="00000006" w14:textId="77777777" w:rsidR="004D7451" w:rsidRDefault="004D7451">
      <w:pPr>
        <w:jc w:val="center"/>
        <w:rPr>
          <w:rFonts w:ascii="Times New Roman" w:eastAsia="Times New Roman" w:hAnsi="Times New Roman" w:cs="Times New Roman"/>
          <w:sz w:val="36"/>
          <w:szCs w:val="36"/>
        </w:rPr>
      </w:pPr>
    </w:p>
    <w:p w14:paraId="00000007" w14:textId="77777777" w:rsidR="004D7451" w:rsidRDefault="004D7451">
      <w:pPr>
        <w:jc w:val="center"/>
        <w:rPr>
          <w:rFonts w:ascii="Times New Roman" w:eastAsia="Times New Roman" w:hAnsi="Times New Roman" w:cs="Times New Roman"/>
          <w:sz w:val="36"/>
          <w:szCs w:val="36"/>
        </w:rPr>
      </w:pPr>
    </w:p>
    <w:p w14:paraId="00000008" w14:textId="77777777" w:rsidR="004D7451" w:rsidRDefault="004D7451">
      <w:pPr>
        <w:jc w:val="center"/>
        <w:rPr>
          <w:rFonts w:ascii="Times New Roman" w:eastAsia="Times New Roman" w:hAnsi="Times New Roman" w:cs="Times New Roman"/>
          <w:sz w:val="36"/>
          <w:szCs w:val="36"/>
        </w:rPr>
      </w:pPr>
    </w:p>
    <w:p w14:paraId="00000009"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Prepared for </w:t>
      </w:r>
    </w:p>
    <w:p w14:paraId="0000000A"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Shari Weiss</w:t>
      </w:r>
    </w:p>
    <w:p w14:paraId="0000000B"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BUS 300GWAR</w:t>
      </w:r>
    </w:p>
    <w:p w14:paraId="0000000C" w14:textId="77777777" w:rsidR="004D7451" w:rsidRDefault="004D7451">
      <w:pPr>
        <w:jc w:val="center"/>
        <w:rPr>
          <w:rFonts w:ascii="Times New Roman" w:eastAsia="Times New Roman" w:hAnsi="Times New Roman" w:cs="Times New Roman"/>
          <w:sz w:val="24"/>
          <w:szCs w:val="24"/>
        </w:rPr>
      </w:pPr>
    </w:p>
    <w:p w14:paraId="0000000D" w14:textId="77777777" w:rsidR="004D7451" w:rsidRDefault="004D7451">
      <w:pPr>
        <w:jc w:val="center"/>
        <w:rPr>
          <w:rFonts w:ascii="Times New Roman" w:eastAsia="Times New Roman" w:hAnsi="Times New Roman" w:cs="Times New Roman"/>
          <w:sz w:val="24"/>
          <w:szCs w:val="24"/>
        </w:rPr>
      </w:pPr>
    </w:p>
    <w:p w14:paraId="0000000E" w14:textId="77777777" w:rsidR="004D7451" w:rsidRDefault="004D7451">
      <w:pPr>
        <w:jc w:val="center"/>
        <w:rPr>
          <w:rFonts w:ascii="Times New Roman" w:eastAsia="Times New Roman" w:hAnsi="Times New Roman" w:cs="Times New Roman"/>
          <w:sz w:val="24"/>
          <w:szCs w:val="24"/>
        </w:rPr>
      </w:pPr>
    </w:p>
    <w:p w14:paraId="0000000F" w14:textId="77777777" w:rsidR="004D7451" w:rsidRDefault="004D7451">
      <w:pPr>
        <w:jc w:val="center"/>
        <w:rPr>
          <w:rFonts w:ascii="Times New Roman" w:eastAsia="Times New Roman" w:hAnsi="Times New Roman" w:cs="Times New Roman"/>
          <w:sz w:val="24"/>
          <w:szCs w:val="24"/>
        </w:rPr>
      </w:pPr>
    </w:p>
    <w:p w14:paraId="00000010" w14:textId="77777777" w:rsidR="004D7451" w:rsidRDefault="004D7451">
      <w:pPr>
        <w:jc w:val="center"/>
        <w:rPr>
          <w:rFonts w:ascii="Times New Roman" w:eastAsia="Times New Roman" w:hAnsi="Times New Roman" w:cs="Times New Roman"/>
          <w:sz w:val="24"/>
          <w:szCs w:val="24"/>
        </w:rPr>
      </w:pPr>
    </w:p>
    <w:p w14:paraId="00000011" w14:textId="77777777" w:rsidR="004D7451" w:rsidRDefault="004D7451">
      <w:pPr>
        <w:jc w:val="center"/>
        <w:rPr>
          <w:rFonts w:ascii="Times New Roman" w:eastAsia="Times New Roman" w:hAnsi="Times New Roman" w:cs="Times New Roman"/>
          <w:sz w:val="24"/>
          <w:szCs w:val="24"/>
        </w:rPr>
      </w:pPr>
    </w:p>
    <w:p w14:paraId="00000012" w14:textId="77777777" w:rsidR="004D7451" w:rsidRDefault="004D7451">
      <w:pPr>
        <w:jc w:val="center"/>
        <w:rPr>
          <w:rFonts w:ascii="Times New Roman" w:eastAsia="Times New Roman" w:hAnsi="Times New Roman" w:cs="Times New Roman"/>
          <w:sz w:val="24"/>
          <w:szCs w:val="24"/>
        </w:rPr>
      </w:pPr>
    </w:p>
    <w:p w14:paraId="00000013"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Prepared by</w:t>
      </w:r>
    </w:p>
    <w:p w14:paraId="00000014"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Anthony Castellanos</w:t>
      </w:r>
    </w:p>
    <w:p w14:paraId="00000015"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 Francisco State University </w:t>
      </w:r>
    </w:p>
    <w:p w14:paraId="00000016" w14:textId="77777777" w:rsidR="004D7451" w:rsidRDefault="004D7451">
      <w:pPr>
        <w:jc w:val="center"/>
        <w:rPr>
          <w:rFonts w:ascii="Times New Roman" w:eastAsia="Times New Roman" w:hAnsi="Times New Roman" w:cs="Times New Roman"/>
          <w:sz w:val="24"/>
          <w:szCs w:val="24"/>
        </w:rPr>
      </w:pPr>
    </w:p>
    <w:p w14:paraId="00000017" w14:textId="77777777" w:rsidR="004D7451" w:rsidRDefault="004D7451">
      <w:pPr>
        <w:jc w:val="center"/>
        <w:rPr>
          <w:rFonts w:ascii="Times New Roman" w:eastAsia="Times New Roman" w:hAnsi="Times New Roman" w:cs="Times New Roman"/>
          <w:sz w:val="24"/>
          <w:szCs w:val="24"/>
        </w:rPr>
      </w:pPr>
    </w:p>
    <w:p w14:paraId="00000018" w14:textId="77777777" w:rsidR="004D7451" w:rsidRDefault="004D7451">
      <w:pPr>
        <w:jc w:val="center"/>
        <w:rPr>
          <w:rFonts w:ascii="Times New Roman" w:eastAsia="Times New Roman" w:hAnsi="Times New Roman" w:cs="Times New Roman"/>
          <w:sz w:val="24"/>
          <w:szCs w:val="24"/>
        </w:rPr>
      </w:pPr>
    </w:p>
    <w:p w14:paraId="00000019" w14:textId="77777777" w:rsidR="004D7451" w:rsidRDefault="004D7451">
      <w:pPr>
        <w:jc w:val="center"/>
        <w:rPr>
          <w:rFonts w:ascii="Times New Roman" w:eastAsia="Times New Roman" w:hAnsi="Times New Roman" w:cs="Times New Roman"/>
          <w:sz w:val="24"/>
          <w:szCs w:val="24"/>
        </w:rPr>
      </w:pPr>
    </w:p>
    <w:p w14:paraId="0000001A" w14:textId="77777777" w:rsidR="004D7451" w:rsidRDefault="004D7451">
      <w:pPr>
        <w:jc w:val="center"/>
        <w:rPr>
          <w:rFonts w:ascii="Times New Roman" w:eastAsia="Times New Roman" w:hAnsi="Times New Roman" w:cs="Times New Roman"/>
          <w:sz w:val="24"/>
          <w:szCs w:val="24"/>
        </w:rPr>
      </w:pPr>
    </w:p>
    <w:p w14:paraId="0000001B" w14:textId="77777777" w:rsidR="004D7451" w:rsidRDefault="004D7451">
      <w:pPr>
        <w:jc w:val="center"/>
        <w:rPr>
          <w:rFonts w:ascii="Times New Roman" w:eastAsia="Times New Roman" w:hAnsi="Times New Roman" w:cs="Times New Roman"/>
          <w:sz w:val="24"/>
          <w:szCs w:val="24"/>
        </w:rPr>
      </w:pPr>
    </w:p>
    <w:p w14:paraId="0000001C" w14:textId="77777777" w:rsidR="004D7451" w:rsidRDefault="004D7451">
      <w:pPr>
        <w:jc w:val="center"/>
        <w:rPr>
          <w:rFonts w:ascii="Times New Roman" w:eastAsia="Times New Roman" w:hAnsi="Times New Roman" w:cs="Times New Roman"/>
          <w:sz w:val="24"/>
          <w:szCs w:val="24"/>
        </w:rPr>
      </w:pPr>
    </w:p>
    <w:p w14:paraId="0000001D" w14:textId="77777777" w:rsidR="004D7451" w:rsidRDefault="004D7451">
      <w:pPr>
        <w:jc w:val="center"/>
        <w:rPr>
          <w:rFonts w:ascii="Times New Roman" w:eastAsia="Times New Roman" w:hAnsi="Times New Roman" w:cs="Times New Roman"/>
          <w:sz w:val="24"/>
          <w:szCs w:val="24"/>
        </w:rPr>
      </w:pPr>
    </w:p>
    <w:p w14:paraId="0000001E" w14:textId="77777777" w:rsidR="004D7451" w:rsidRDefault="004D7451">
      <w:pPr>
        <w:jc w:val="center"/>
        <w:rPr>
          <w:rFonts w:ascii="Times New Roman" w:eastAsia="Times New Roman" w:hAnsi="Times New Roman" w:cs="Times New Roman"/>
          <w:sz w:val="24"/>
          <w:szCs w:val="24"/>
        </w:rPr>
      </w:pPr>
    </w:p>
    <w:p w14:paraId="0000001F" w14:textId="77777777" w:rsidR="004D7451" w:rsidRDefault="004D7451">
      <w:pPr>
        <w:jc w:val="center"/>
        <w:rPr>
          <w:rFonts w:ascii="Times New Roman" w:eastAsia="Times New Roman" w:hAnsi="Times New Roman" w:cs="Times New Roman"/>
          <w:sz w:val="24"/>
          <w:szCs w:val="24"/>
        </w:rPr>
      </w:pPr>
    </w:p>
    <w:p w14:paraId="00000020" w14:textId="77777777" w:rsidR="004D7451" w:rsidRDefault="004D7451">
      <w:pPr>
        <w:jc w:val="center"/>
        <w:rPr>
          <w:rFonts w:ascii="Times New Roman" w:eastAsia="Times New Roman" w:hAnsi="Times New Roman" w:cs="Times New Roman"/>
          <w:sz w:val="24"/>
          <w:szCs w:val="24"/>
        </w:rPr>
      </w:pPr>
    </w:p>
    <w:p w14:paraId="00000021" w14:textId="77777777" w:rsidR="004D7451" w:rsidRDefault="00DE2609">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April 16.2019</w:t>
      </w:r>
    </w:p>
    <w:p w14:paraId="00000022" w14:textId="77777777" w:rsidR="004D7451" w:rsidRDefault="004D7451">
      <w:pPr>
        <w:jc w:val="center"/>
        <w:rPr>
          <w:rFonts w:ascii="Times New Roman" w:eastAsia="Times New Roman" w:hAnsi="Times New Roman" w:cs="Times New Roman"/>
          <w:sz w:val="24"/>
          <w:szCs w:val="24"/>
        </w:rPr>
      </w:pPr>
    </w:p>
    <w:p w14:paraId="00000023" w14:textId="77777777" w:rsidR="004D7451" w:rsidRDefault="004D7451">
      <w:pPr>
        <w:jc w:val="center"/>
        <w:rPr>
          <w:rFonts w:ascii="Times New Roman" w:eastAsia="Times New Roman" w:hAnsi="Times New Roman" w:cs="Times New Roman"/>
          <w:sz w:val="24"/>
          <w:szCs w:val="24"/>
        </w:rPr>
      </w:pPr>
    </w:p>
    <w:p w14:paraId="7FEF3C7F" w14:textId="77777777" w:rsidR="00DE2609" w:rsidRDefault="00DE2609">
      <w:pPr>
        <w:jc w:val="center"/>
        <w:rPr>
          <w:rFonts w:ascii="Times New Roman" w:eastAsia="Times New Roman" w:hAnsi="Times New Roman" w:cs="Times New Roman"/>
          <w:b/>
          <w:sz w:val="36"/>
          <w:szCs w:val="36"/>
        </w:rPr>
      </w:pPr>
    </w:p>
    <w:p w14:paraId="00000024" w14:textId="750C9CFB" w:rsidR="004D7451" w:rsidRDefault="00DE2609">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INTRODUCTION</w:t>
      </w:r>
    </w:p>
    <w:p w14:paraId="00000025" w14:textId="77777777" w:rsidR="004D7451" w:rsidRDefault="004D7451">
      <w:pPr>
        <w:spacing w:line="480" w:lineRule="auto"/>
        <w:rPr>
          <w:rFonts w:ascii="Times New Roman" w:eastAsia="Times New Roman" w:hAnsi="Times New Roman" w:cs="Times New Roman"/>
          <w:sz w:val="24"/>
          <w:szCs w:val="24"/>
        </w:rPr>
      </w:pPr>
    </w:p>
    <w:p w14:paraId="00000026" w14:textId="77777777"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Salary negotiations are often one of the more difficult things to do in the business world today but since we have tons of technology we can often make our chances of getting the salary that we truly desire more possible with more technology comes with mor</w:t>
      </w:r>
      <w:r>
        <w:rPr>
          <w:rFonts w:ascii="Times New Roman" w:eastAsia="Times New Roman" w:hAnsi="Times New Roman" w:cs="Times New Roman"/>
          <w:sz w:val="24"/>
          <w:szCs w:val="24"/>
        </w:rPr>
        <w:t>e outsourcing and information that you can use to further favor chances.</w:t>
      </w:r>
    </w:p>
    <w:p w14:paraId="00000027" w14:textId="77777777"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Businesses see no problem of an employee asking for a </w:t>
      </w:r>
      <w:proofErr w:type="gramStart"/>
      <w:r>
        <w:rPr>
          <w:rFonts w:ascii="Times New Roman" w:eastAsia="Times New Roman" w:hAnsi="Times New Roman" w:cs="Times New Roman"/>
          <w:sz w:val="24"/>
          <w:szCs w:val="24"/>
        </w:rPr>
        <w:t>raise</w:t>
      </w:r>
      <w:proofErr w:type="gramEnd"/>
      <w:r>
        <w:rPr>
          <w:rFonts w:ascii="Times New Roman" w:eastAsia="Times New Roman" w:hAnsi="Times New Roman" w:cs="Times New Roman"/>
          <w:sz w:val="24"/>
          <w:szCs w:val="24"/>
        </w:rPr>
        <w:t xml:space="preserve"> but you will have to justify it by showing </w:t>
      </w:r>
      <w:proofErr w:type="spellStart"/>
      <w:r>
        <w:rPr>
          <w:rFonts w:ascii="Times New Roman" w:eastAsia="Times New Roman" w:hAnsi="Times New Roman" w:cs="Times New Roman"/>
          <w:sz w:val="24"/>
          <w:szCs w:val="24"/>
        </w:rPr>
        <w:t>your</w:t>
      </w:r>
      <w:proofErr w:type="spellEnd"/>
      <w:r>
        <w:rPr>
          <w:rFonts w:ascii="Times New Roman" w:eastAsia="Times New Roman" w:hAnsi="Times New Roman" w:cs="Times New Roman"/>
          <w:sz w:val="24"/>
          <w:szCs w:val="24"/>
        </w:rPr>
        <w:t xml:space="preserve"> in value for them. This is a cycle that will repeat throughout your career</w:t>
      </w:r>
      <w:r>
        <w:rPr>
          <w:rFonts w:ascii="Times New Roman" w:eastAsia="Times New Roman" w:hAnsi="Times New Roman" w:cs="Times New Roman"/>
          <w:sz w:val="24"/>
          <w:szCs w:val="24"/>
        </w:rPr>
        <w:t xml:space="preserve"> you interview for a new position after you negotiate a job offer leaving your old position starting a new job. </w:t>
      </w:r>
    </w:p>
    <w:p w14:paraId="00000028" w14:textId="77777777" w:rsidR="004D7451" w:rsidRDefault="00DE2609">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Tips on Negotiating Salary</w:t>
      </w:r>
    </w:p>
    <w:p w14:paraId="00000029" w14:textId="77777777" w:rsidR="004D7451" w:rsidRDefault="004D7451">
      <w:pPr>
        <w:spacing w:line="480" w:lineRule="auto"/>
        <w:rPr>
          <w:rFonts w:ascii="Times New Roman" w:eastAsia="Times New Roman" w:hAnsi="Times New Roman" w:cs="Times New Roman"/>
          <w:sz w:val="24"/>
          <w:szCs w:val="24"/>
        </w:rPr>
      </w:pPr>
    </w:p>
    <w:p w14:paraId="0000002A" w14:textId="77777777"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first tips for anything is the fact that you have to educate yourself so now you have to understand how the com</w:t>
      </w:r>
      <w:r>
        <w:rPr>
          <w:rFonts w:ascii="Times New Roman" w:eastAsia="Times New Roman" w:hAnsi="Times New Roman" w:cs="Times New Roman"/>
          <w:sz w:val="24"/>
          <w:szCs w:val="24"/>
        </w:rPr>
        <w:t>pany works how are your views it’s employees in the process for pay raises and promotions after you or myself with salary information spend some good time contacting efficient research to find out averagely salaries and salary ranges for similar jobs in yo</w:t>
      </w:r>
      <w:r>
        <w:rPr>
          <w:rFonts w:ascii="Times New Roman" w:eastAsia="Times New Roman" w:hAnsi="Times New Roman" w:cs="Times New Roman"/>
          <w:sz w:val="24"/>
          <w:szCs w:val="24"/>
        </w:rPr>
        <w:t xml:space="preserve">ur industry and geographic area </w:t>
      </w:r>
    </w:p>
    <w:p w14:paraId="0000002B" w14:textId="74A77804"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Afterwards know your strengths and differences when you come</w:t>
      </w:r>
      <w:bookmarkStart w:id="0" w:name="_GoBack"/>
      <w:bookmarkEnd w:id="0"/>
      <w:r>
        <w:rPr>
          <w:rFonts w:ascii="Times New Roman" w:eastAsia="Times New Roman" w:hAnsi="Times New Roman" w:cs="Times New Roman"/>
          <w:sz w:val="24"/>
          <w:szCs w:val="24"/>
        </w:rPr>
        <w:t xml:space="preserve"> to competition.</w:t>
      </w:r>
      <w:r>
        <w:rPr>
          <w:rFonts w:ascii="Times New Roman" w:eastAsia="Times New Roman" w:hAnsi="Times New Roman" w:cs="Times New Roman"/>
          <w:sz w:val="24"/>
          <w:szCs w:val="24"/>
        </w:rPr>
        <w:t xml:space="preserve"> Ask yourself why they would</w:t>
      </w:r>
      <w:r>
        <w:rPr>
          <w:rFonts w:ascii="Times New Roman" w:eastAsia="Times New Roman" w:hAnsi="Times New Roman" w:cs="Times New Roman"/>
          <w:sz w:val="24"/>
          <w:szCs w:val="24"/>
        </w:rPr>
        <w:t xml:space="preserve"> want to keep you other than that the person for smaller paycheck</w:t>
      </w:r>
    </w:p>
    <w:p w14:paraId="0000002C" w14:textId="77777777" w:rsidR="004D7451" w:rsidRDefault="004D7451">
      <w:pPr>
        <w:jc w:val="center"/>
        <w:rPr>
          <w:rFonts w:ascii="Times New Roman" w:eastAsia="Times New Roman" w:hAnsi="Times New Roman" w:cs="Times New Roman"/>
          <w:b/>
          <w:sz w:val="36"/>
          <w:szCs w:val="36"/>
        </w:rPr>
      </w:pPr>
    </w:p>
    <w:p w14:paraId="0000002D" w14:textId="77777777" w:rsidR="004D7451" w:rsidRDefault="004D7451">
      <w:pPr>
        <w:pStyle w:val="Heading1"/>
        <w:keepNext w:val="0"/>
        <w:keepLines w:val="0"/>
        <w:spacing w:before="0" w:after="0"/>
        <w:ind w:right="160"/>
        <w:jc w:val="center"/>
        <w:rPr>
          <w:rFonts w:ascii="Times New Roman" w:eastAsia="Times New Roman" w:hAnsi="Times New Roman" w:cs="Times New Roman"/>
          <w:b/>
          <w:sz w:val="36"/>
          <w:szCs w:val="36"/>
        </w:rPr>
      </w:pPr>
      <w:bookmarkStart w:id="1" w:name="_82bwgd1h4osf" w:colFirst="0" w:colLast="0"/>
      <w:bookmarkEnd w:id="1"/>
    </w:p>
    <w:p w14:paraId="0000002E" w14:textId="77777777" w:rsidR="004D7451" w:rsidRDefault="004D7451">
      <w:pPr>
        <w:pStyle w:val="Heading1"/>
        <w:keepNext w:val="0"/>
        <w:keepLines w:val="0"/>
        <w:spacing w:before="0" w:after="0"/>
        <w:ind w:right="160"/>
        <w:jc w:val="center"/>
        <w:rPr>
          <w:rFonts w:ascii="Times New Roman" w:eastAsia="Times New Roman" w:hAnsi="Times New Roman" w:cs="Times New Roman"/>
          <w:b/>
          <w:sz w:val="36"/>
          <w:szCs w:val="36"/>
        </w:rPr>
      </w:pPr>
      <w:bookmarkStart w:id="2" w:name="_gk9yy7lkkoil" w:colFirst="0" w:colLast="0"/>
      <w:bookmarkEnd w:id="2"/>
    </w:p>
    <w:p w14:paraId="0000002F" w14:textId="77777777" w:rsidR="004D7451" w:rsidRDefault="004D7451">
      <w:pPr>
        <w:pStyle w:val="Heading1"/>
        <w:keepNext w:val="0"/>
        <w:keepLines w:val="0"/>
        <w:spacing w:before="0" w:after="0"/>
        <w:ind w:right="160"/>
        <w:jc w:val="center"/>
        <w:rPr>
          <w:rFonts w:ascii="Times New Roman" w:eastAsia="Times New Roman" w:hAnsi="Times New Roman" w:cs="Times New Roman"/>
          <w:b/>
          <w:sz w:val="36"/>
          <w:szCs w:val="36"/>
        </w:rPr>
      </w:pPr>
      <w:bookmarkStart w:id="3" w:name="_unmh2yhv3c0t" w:colFirst="0" w:colLast="0"/>
      <w:bookmarkEnd w:id="3"/>
    </w:p>
    <w:p w14:paraId="2ABB9A6E" w14:textId="77777777" w:rsidR="00DE2609" w:rsidRDefault="00DE2609">
      <w:pPr>
        <w:pStyle w:val="Heading1"/>
        <w:keepNext w:val="0"/>
        <w:keepLines w:val="0"/>
        <w:spacing w:before="0" w:after="0"/>
        <w:ind w:right="160"/>
        <w:jc w:val="center"/>
        <w:rPr>
          <w:rFonts w:ascii="Times New Roman" w:eastAsia="Times New Roman" w:hAnsi="Times New Roman" w:cs="Times New Roman"/>
          <w:b/>
          <w:sz w:val="36"/>
          <w:szCs w:val="36"/>
        </w:rPr>
      </w:pPr>
      <w:bookmarkStart w:id="4" w:name="_9jgjthac5w1i" w:colFirst="0" w:colLast="0"/>
      <w:bookmarkEnd w:id="4"/>
    </w:p>
    <w:p w14:paraId="00000030" w14:textId="27DB7F9E" w:rsidR="004D7451" w:rsidRDefault="00DE2609">
      <w:pPr>
        <w:pStyle w:val="Heading1"/>
        <w:keepNext w:val="0"/>
        <w:keepLines w:val="0"/>
        <w:spacing w:before="0" w:after="0"/>
        <w:ind w:right="16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lastRenderedPageBreak/>
        <w:t>Reasons Why You Should Negotiate Your Salary</w:t>
      </w:r>
    </w:p>
    <w:p w14:paraId="00000031" w14:textId="77777777" w:rsidR="004D7451" w:rsidRDefault="004D7451">
      <w:pPr>
        <w:spacing w:line="480" w:lineRule="auto"/>
        <w:rPr>
          <w:rFonts w:ascii="Times New Roman" w:eastAsia="Times New Roman" w:hAnsi="Times New Roman" w:cs="Times New Roman"/>
          <w:sz w:val="24"/>
          <w:szCs w:val="24"/>
        </w:rPr>
      </w:pPr>
    </w:p>
    <w:p w14:paraId="00000032" w14:textId="77777777"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w:t>
      </w:r>
      <w:r>
        <w:rPr>
          <w:rFonts w:ascii="Times New Roman" w:eastAsia="Times New Roman" w:hAnsi="Times New Roman" w:cs="Times New Roman"/>
          <w:sz w:val="24"/>
          <w:szCs w:val="24"/>
        </w:rPr>
        <w:t>our current salary will follow you to your job to your next job you’re lowering the number that you’ll show to your next employer to validate your pay and that job so down the road you will need to negotiate your salary every time.</w:t>
      </w:r>
    </w:p>
    <w:p w14:paraId="393E92DD" w14:textId="77777777" w:rsidR="00DE2609"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033" w14:textId="5D12733B"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 the long run your s</w:t>
      </w:r>
      <w:r>
        <w:rPr>
          <w:rFonts w:ascii="Times New Roman" w:eastAsia="Times New Roman" w:hAnsi="Times New Roman" w:cs="Times New Roman"/>
          <w:sz w:val="24"/>
          <w:szCs w:val="24"/>
        </w:rPr>
        <w:t>alary will get you a lot more income. On top of that negotiating your salary helps close the pay gap. It is prevalent</w:t>
      </w:r>
      <w:r>
        <w:rPr>
          <w:rFonts w:ascii="Times New Roman" w:eastAsia="Times New Roman" w:hAnsi="Times New Roman" w:cs="Times New Roman"/>
          <w:sz w:val="24"/>
          <w:szCs w:val="24"/>
        </w:rPr>
        <w:t xml:space="preserve"> that women in the workplace sometimes get paid less and they have no advocates to talk up about that issue. It will also show an em</w:t>
      </w:r>
      <w:r>
        <w:rPr>
          <w:rFonts w:ascii="Times New Roman" w:eastAsia="Times New Roman" w:hAnsi="Times New Roman" w:cs="Times New Roman"/>
          <w:sz w:val="24"/>
          <w:szCs w:val="24"/>
        </w:rPr>
        <w:t>ployer that you know your value. At the end of the day you’ll never get what you want unless you ask for it.</w:t>
      </w:r>
    </w:p>
    <w:p w14:paraId="00000034" w14:textId="77777777" w:rsidR="004D7451" w:rsidRDefault="00DE2609">
      <w:pPr>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Conclusion</w:t>
      </w:r>
    </w:p>
    <w:p w14:paraId="00000035" w14:textId="77777777" w:rsidR="004D7451" w:rsidRDefault="004D7451">
      <w:pPr>
        <w:spacing w:line="480" w:lineRule="auto"/>
        <w:rPr>
          <w:rFonts w:ascii="Times New Roman" w:eastAsia="Times New Roman" w:hAnsi="Times New Roman" w:cs="Times New Roman"/>
          <w:sz w:val="24"/>
          <w:szCs w:val="24"/>
        </w:rPr>
      </w:pPr>
    </w:p>
    <w:p w14:paraId="00000036" w14:textId="3756A2A0"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conclusion negotiating salary is a difficult thing to do in the business world. Fortunately,</w:t>
      </w:r>
      <w:r>
        <w:rPr>
          <w:rFonts w:ascii="Times New Roman" w:eastAsia="Times New Roman" w:hAnsi="Times New Roman" w:cs="Times New Roman"/>
          <w:sz w:val="24"/>
          <w:szCs w:val="24"/>
        </w:rPr>
        <w:t xml:space="preserve"> we are in a digital age where informatio</w:t>
      </w:r>
      <w:r>
        <w:rPr>
          <w:rFonts w:ascii="Times New Roman" w:eastAsia="Times New Roman" w:hAnsi="Times New Roman" w:cs="Times New Roman"/>
          <w:sz w:val="24"/>
          <w:szCs w:val="24"/>
        </w:rPr>
        <w:t>n and statistics are right under our fingertips. Are using all that we have we will raise our competitive nature and will further guarantee you and your peers’</w:t>
      </w:r>
      <w:r>
        <w:rPr>
          <w:rFonts w:ascii="Times New Roman" w:eastAsia="Times New Roman" w:hAnsi="Times New Roman" w:cs="Times New Roman"/>
          <w:sz w:val="24"/>
          <w:szCs w:val="24"/>
        </w:rPr>
        <w:t xml:space="preserve"> success when it comes to negotiating salaries. </w:t>
      </w:r>
    </w:p>
    <w:p w14:paraId="319B5B69" w14:textId="77777777" w:rsidR="00DE2609" w:rsidRDefault="00DE2609">
      <w:pPr>
        <w:spacing w:line="480" w:lineRule="auto"/>
        <w:rPr>
          <w:rFonts w:ascii="Times New Roman" w:eastAsia="Times New Roman" w:hAnsi="Times New Roman" w:cs="Times New Roman"/>
          <w:sz w:val="24"/>
          <w:szCs w:val="24"/>
        </w:rPr>
      </w:pPr>
    </w:p>
    <w:p w14:paraId="00000037" w14:textId="11A993E4" w:rsidR="004D7451" w:rsidRDefault="00DE2609">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also a life lesson for you to go and get </w:t>
      </w:r>
      <w:r>
        <w:rPr>
          <w:rFonts w:ascii="Times New Roman" w:eastAsia="Times New Roman" w:hAnsi="Times New Roman" w:cs="Times New Roman"/>
          <w:sz w:val="24"/>
          <w:szCs w:val="24"/>
        </w:rPr>
        <w:t xml:space="preserve">what you want and ultimately what you deserve. There are many reasons to negotiate your salary do you want to make sure that you are never paid lower than the market value and if you never speak up you will never be paid the amount that you desire it will </w:t>
      </w:r>
      <w:r>
        <w:rPr>
          <w:rFonts w:ascii="Times New Roman" w:eastAsia="Times New Roman" w:hAnsi="Times New Roman" w:cs="Times New Roman"/>
          <w:sz w:val="24"/>
          <w:szCs w:val="24"/>
        </w:rPr>
        <w:t>also close the pay gap between male and female workers.</w:t>
      </w:r>
    </w:p>
    <w:sectPr w:rsidR="004D745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451"/>
    <w:rsid w:val="004D7451"/>
    <w:rsid w:val="00DE26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A20B1"/>
  <w15:docId w15:val="{EEED0E97-A0E0-4FF1-8896-EBB755BD3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416</Words>
  <Characters>2373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ANTNICK</dc:creator>
  <cp:lastModifiedBy>ANTNICK</cp:lastModifiedBy>
  <cp:revision>2</cp:revision>
  <dcterms:created xsi:type="dcterms:W3CDTF">2019-04-16T02:25:00Z</dcterms:created>
  <dcterms:modified xsi:type="dcterms:W3CDTF">2019-04-16T02:25:00Z</dcterms:modified>
</cp:coreProperties>
</file>